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14665" w:type="dxa"/>
        <w:tblLook w:val="04A0"/>
      </w:tblPr>
      <w:tblGrid>
        <w:gridCol w:w="499"/>
        <w:gridCol w:w="6227"/>
        <w:gridCol w:w="1392"/>
        <w:gridCol w:w="1201"/>
        <w:gridCol w:w="5346"/>
      </w:tblGrid>
      <w:tr w:rsidR="00C42C8D" w:rsidRPr="002E18FB" w:rsidTr="0098493F">
        <w:trPr>
          <w:trHeight w:val="1266"/>
        </w:trPr>
        <w:tc>
          <w:tcPr>
            <w:tcW w:w="499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(мск)</w:t>
            </w:r>
          </w:p>
        </w:tc>
        <w:tc>
          <w:tcPr>
            <w:tcW w:w="5346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20C06" w:rsidRPr="002E18FB" w:rsidTr="0098493F">
        <w:trPr>
          <w:trHeight w:val="224"/>
        </w:trPr>
        <w:tc>
          <w:tcPr>
            <w:tcW w:w="499" w:type="dxa"/>
            <w:vAlign w:val="center"/>
          </w:tcPr>
          <w:p w:rsidR="00A20C06" w:rsidRPr="002E18FB" w:rsidRDefault="00A20C06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20C06" w:rsidRPr="007A5994" w:rsidRDefault="00A20C06" w:rsidP="00B1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Доказательная фармакотерапия наркологических расстройств</w:t>
            </w:r>
            <w:r w:rsidR="00B15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A20C06" w:rsidRDefault="00A20C06" w:rsidP="00C7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01" w:type="dxa"/>
          </w:tcPr>
          <w:p w:rsidR="00A20C06" w:rsidRDefault="00A20C06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20C06" w:rsidRDefault="00B15619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5D4">
              <w:rPr>
                <w:rFonts w:ascii="Times New Roman" w:hAnsi="Times New Roman" w:cs="Times New Roman"/>
                <w:b/>
                <w:i/>
              </w:rPr>
              <w:t xml:space="preserve">Крупицкий Евгений Михайлович, </w:t>
            </w:r>
            <w:r w:rsidRPr="001815D4">
              <w:rPr>
                <w:rFonts w:ascii="Times New Roman" w:hAnsi="Times New Roman" w:cs="Times New Roman"/>
              </w:rPr>
              <w:t>зам. директора по научной работе, руководитель института аддиктологии ФГБУ»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5D4">
              <w:rPr>
                <w:rFonts w:ascii="Times New Roman" w:hAnsi="Times New Roman" w:cs="Times New Roman"/>
              </w:rPr>
              <w:t>НМИЦ ПН им В.М.Бехтерева» МЗ РФ, д.м.н., профессор</w:t>
            </w:r>
          </w:p>
        </w:tc>
      </w:tr>
      <w:tr w:rsidR="00C42C8D" w:rsidRPr="002E18FB" w:rsidTr="0098493F">
        <w:trPr>
          <w:trHeight w:val="224"/>
        </w:trPr>
        <w:tc>
          <w:tcPr>
            <w:tcW w:w="499" w:type="dxa"/>
            <w:vAlign w:val="center"/>
          </w:tcPr>
          <w:p w:rsidR="00C42C8D" w:rsidRPr="002E18FB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:rsidR="00C42C8D" w:rsidRPr="002E18FB" w:rsidRDefault="00E964E5" w:rsidP="008C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Психотерапия пострадавших от сексуализированного насилия.</w:t>
            </w:r>
          </w:p>
        </w:tc>
        <w:tc>
          <w:tcPr>
            <w:tcW w:w="1392" w:type="dxa"/>
          </w:tcPr>
          <w:p w:rsidR="00C42C8D" w:rsidRPr="002E18FB" w:rsidRDefault="004A752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2C8D" w:rsidRPr="002E18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C8D" w:rsidRPr="002E18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C42C8D" w:rsidRPr="005C20EB" w:rsidRDefault="00B15619" w:rsidP="00B1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Тихомиров Дмитрий Игоревич</w:t>
            </w:r>
            <w:r w:rsidRPr="00BD651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BD6519">
              <w:rPr>
                <w:rFonts w:ascii="Times New Roman" w:hAnsi="Times New Roman" w:cs="Times New Roman"/>
              </w:rPr>
              <w:t xml:space="preserve">.н.с. отделения 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 xml:space="preserve">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амбулаторных</w:t>
            </w:r>
            <w:r w:rsidRPr="002E18FB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 аддиктивными расстройствами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:rsidR="00A85C11" w:rsidRPr="007A5994" w:rsidRDefault="008C076D" w:rsidP="004A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>
              <w:t xml:space="preserve">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>Психология зависимого поведения</w:t>
            </w:r>
            <w:r w:rsidR="00B15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A85C11" w:rsidRDefault="004A752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Pr="002E18FB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8C076D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519">
              <w:rPr>
                <w:rFonts w:ascii="Times New Roman" w:hAnsi="Times New Roman" w:cs="Times New Roman"/>
                <w:b/>
                <w:i/>
              </w:rPr>
              <w:t>Рыбакова Ксения Валерьевна</w:t>
            </w:r>
            <w:r w:rsidRPr="00BD6519">
              <w:rPr>
                <w:rFonts w:ascii="Times New Roman" w:hAnsi="Times New Roman" w:cs="Times New Roman"/>
              </w:rPr>
              <w:t>, д.м.н., руководитель  отделения терапии стационарных больных с аддиктивными расстройствами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:rsidR="00A85C11" w:rsidRPr="007A5994" w:rsidRDefault="008C076D" w:rsidP="004A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>
              <w:t xml:space="preserve">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>Психотерапевтическая помощь пациентам с патологическим влечением к азартным играм.</w:t>
            </w:r>
          </w:p>
        </w:tc>
        <w:tc>
          <w:tcPr>
            <w:tcW w:w="1392" w:type="dxa"/>
          </w:tcPr>
          <w:p w:rsidR="00A85C11" w:rsidRDefault="004A752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Pr="008C076D" w:rsidRDefault="00B15619" w:rsidP="00B15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519">
              <w:rPr>
                <w:rFonts w:ascii="Times New Roman" w:hAnsi="Times New Roman" w:cs="Times New Roman"/>
                <w:b/>
                <w:i/>
              </w:rPr>
              <w:t>Громыко Дмитрий Иванович</w:t>
            </w:r>
            <w:r w:rsidRPr="00BD6519">
              <w:rPr>
                <w:rFonts w:ascii="Times New Roman" w:hAnsi="Times New Roman" w:cs="Times New Roman"/>
              </w:rPr>
              <w:t xml:space="preserve">, к.м.н., в.н.с. </w:t>
            </w:r>
            <w:r w:rsidRPr="00BD6519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r w:rsidRPr="00BD6519">
              <w:rPr>
                <w:rFonts w:ascii="Times New Roman" w:hAnsi="Times New Roman" w:cs="Times New Roman"/>
              </w:rPr>
              <w:t>отделения терапии амбулаторных больных с аддиктивными расстройствами</w:t>
            </w:r>
          </w:p>
        </w:tc>
      </w:tr>
      <w:tr w:rsidR="00A85C11" w:rsidRPr="002E18FB" w:rsidTr="0098493F">
        <w:trPr>
          <w:trHeight w:val="224"/>
        </w:trPr>
        <w:tc>
          <w:tcPr>
            <w:tcW w:w="499" w:type="dxa"/>
            <w:vAlign w:val="center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7" w:type="dxa"/>
          </w:tcPr>
          <w:p w:rsidR="00A85C11" w:rsidRPr="007A5994" w:rsidRDefault="008C076D" w:rsidP="004A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>
              <w:t xml:space="preserve">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>Модель совместного принятия решения в медицине на примере терапии генерализованного тревожного расстройства.</w:t>
            </w:r>
          </w:p>
        </w:tc>
        <w:tc>
          <w:tcPr>
            <w:tcW w:w="1392" w:type="dxa"/>
          </w:tcPr>
          <w:p w:rsidR="00A85C11" w:rsidRDefault="004A752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C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A85C11" w:rsidRDefault="00A85C11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85C11" w:rsidRDefault="00B15619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544F53">
              <w:rPr>
                <w:rFonts w:ascii="Times New Roman" w:hAnsi="Times New Roman" w:cs="Times New Roman"/>
                <w:b/>
                <w:i/>
              </w:rPr>
              <w:t xml:space="preserve">асильева Анна Владимировна, </w:t>
            </w:r>
            <w:r>
              <w:rPr>
                <w:rFonts w:ascii="Times New Roman" w:hAnsi="Times New Roman" w:cs="Times New Roman"/>
              </w:rPr>
              <w:t>г</w:t>
            </w:r>
            <w:r w:rsidRPr="00544F53">
              <w:rPr>
                <w:rFonts w:ascii="Times New Roman" w:hAnsi="Times New Roman" w:cs="Times New Roman"/>
              </w:rPr>
              <w:t>лавный научный сотрудник отделения лечения пограничных психических расстройств и психотерапии, руководитель международного отдела ФГБУ «НМИЦ ПН им. В.М. Бехтерева» Минздрава России, д.м.н.</w:t>
            </w:r>
            <w:r w:rsidRPr="00544F53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  <w:tr w:rsidR="008C076D" w:rsidRPr="002E18FB" w:rsidTr="0098493F">
        <w:trPr>
          <w:trHeight w:val="224"/>
        </w:trPr>
        <w:tc>
          <w:tcPr>
            <w:tcW w:w="499" w:type="dxa"/>
            <w:vAlign w:val="center"/>
          </w:tcPr>
          <w:p w:rsidR="008C076D" w:rsidRDefault="008C076D" w:rsidP="00984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7" w:type="dxa"/>
          </w:tcPr>
          <w:p w:rsidR="008C076D" w:rsidRPr="00E964E5" w:rsidRDefault="008C076D" w:rsidP="004A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D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="00B15619">
              <w:t xml:space="preserve"> </w:t>
            </w:r>
            <w:r w:rsidR="00B15619" w:rsidRPr="00B15619">
              <w:rPr>
                <w:rFonts w:ascii="Times New Roman" w:hAnsi="Times New Roman" w:cs="Times New Roman"/>
                <w:sz w:val="24"/>
                <w:szCs w:val="24"/>
              </w:rPr>
              <w:t>Пограничное расстройство личности эффективная доказательная психотерапия</w:t>
            </w:r>
            <w:r w:rsidR="00B15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8C076D" w:rsidRDefault="004A752E" w:rsidP="004A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7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01" w:type="dxa"/>
          </w:tcPr>
          <w:p w:rsidR="008C076D" w:rsidRDefault="008C076D" w:rsidP="0098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8C076D" w:rsidRPr="002E18FB" w:rsidRDefault="00B15619" w:rsidP="00B15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544F53">
              <w:rPr>
                <w:rFonts w:ascii="Times New Roman" w:hAnsi="Times New Roman" w:cs="Times New Roman"/>
                <w:b/>
                <w:i/>
              </w:rPr>
              <w:t xml:space="preserve">асильева Анна Владимировна, </w:t>
            </w:r>
            <w:r>
              <w:rPr>
                <w:rFonts w:ascii="Times New Roman" w:hAnsi="Times New Roman" w:cs="Times New Roman"/>
              </w:rPr>
              <w:t>г</w:t>
            </w:r>
            <w:r w:rsidRPr="00544F53">
              <w:rPr>
                <w:rFonts w:ascii="Times New Roman" w:hAnsi="Times New Roman" w:cs="Times New Roman"/>
              </w:rPr>
              <w:t>лавный научный сотрудник отделения лечения пограничных психических расстройств и психотерапии, руководитель международного отдела ФГБУ «НМИЦ ПН им. В.М. Бехтерева» Минздрава России, д.м.н.</w:t>
            </w:r>
            <w:r w:rsidRPr="00544F53">
              <w:rPr>
                <w:rFonts w:ascii="Times New Roman" w:hAnsi="Times New Roman" w:cs="Times New Roman"/>
                <w:b/>
                <w:i/>
              </w:rPr>
              <w:t> </w:t>
            </w:r>
          </w:p>
        </w:tc>
      </w:tr>
    </w:tbl>
    <w:p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FA" w:rsidRDefault="00857CFA" w:rsidP="006D3E6D">
      <w:r>
        <w:separator/>
      </w:r>
    </w:p>
  </w:endnote>
  <w:endnote w:type="continuationSeparator" w:id="1">
    <w:p w:rsidR="00857CFA" w:rsidRDefault="00857CFA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FA" w:rsidRDefault="00857CFA" w:rsidP="006D3E6D">
      <w:r>
        <w:separator/>
      </w:r>
    </w:p>
  </w:footnote>
  <w:footnote w:type="continuationSeparator" w:id="1">
    <w:p w:rsidR="00857CFA" w:rsidRDefault="00857CFA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8D"/>
    <w:rsid w:val="00032D18"/>
    <w:rsid w:val="002C1EC3"/>
    <w:rsid w:val="002D51F7"/>
    <w:rsid w:val="0030174E"/>
    <w:rsid w:val="003305ED"/>
    <w:rsid w:val="00345EC9"/>
    <w:rsid w:val="003E63C1"/>
    <w:rsid w:val="00425996"/>
    <w:rsid w:val="004A752E"/>
    <w:rsid w:val="0056439A"/>
    <w:rsid w:val="0061175A"/>
    <w:rsid w:val="006D3E6D"/>
    <w:rsid w:val="00716878"/>
    <w:rsid w:val="007A5994"/>
    <w:rsid w:val="00857CFA"/>
    <w:rsid w:val="008C076D"/>
    <w:rsid w:val="0098612D"/>
    <w:rsid w:val="009B45ED"/>
    <w:rsid w:val="00A20C06"/>
    <w:rsid w:val="00A85C11"/>
    <w:rsid w:val="00AB55B6"/>
    <w:rsid w:val="00AE0CBF"/>
    <w:rsid w:val="00B10302"/>
    <w:rsid w:val="00B15619"/>
    <w:rsid w:val="00B6669E"/>
    <w:rsid w:val="00BF73FB"/>
    <w:rsid w:val="00C42C8D"/>
    <w:rsid w:val="00C71AE8"/>
    <w:rsid w:val="00D370DB"/>
    <w:rsid w:val="00E450C5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6BC0-F669-4BE3-AE42-BE9F16F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2025-06-20T09:03:00Z</dcterms:created>
  <dcterms:modified xsi:type="dcterms:W3CDTF">2025-06-20T09:07:00Z</dcterms:modified>
</cp:coreProperties>
</file>